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2034A9" w:rsidRDefault="002034A9">
      <w:pPr>
        <w:pStyle w:val="Corpodetexto"/>
        <w:rPr>
          <w:sz w:val="20"/>
        </w:rPr>
      </w:pPr>
    </w:p>
    <w:p w:rsidR="002034A9" w:rsidRDefault="002034A9">
      <w:pPr>
        <w:pStyle w:val="Corpodetexto"/>
        <w:rPr>
          <w:sz w:val="20"/>
        </w:rPr>
      </w:pPr>
    </w:p>
    <w:p w:rsidR="00D47A82" w:rsidRPr="00265F69" w:rsidRDefault="00680BB3" w:rsidP="00D47A82">
      <w:pPr>
        <w:pStyle w:val="Corpodetexto"/>
        <w:ind w:left="993"/>
        <w:rPr>
          <w:sz w:val="20"/>
        </w:rPr>
      </w:pPr>
      <w:r w:rsidRPr="00680BB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8.75pt;margin-top:17.95pt;width:355.2pt;height:175.85pt;z-index:-251658752;mso-wrap-distance-left:0;mso-wrap-distance-right:0;mso-position-horizontal-relative:page" filled="f" strokeweight=".5pt">
            <v:textbox inset="0,0,0,0">
              <w:txbxContent>
                <w:p w:rsidR="000C6417" w:rsidRDefault="000C6417">
                  <w:pPr>
                    <w:pStyle w:val="Corpodetexto"/>
                    <w:rPr>
                      <w:sz w:val="24"/>
                    </w:rPr>
                  </w:pPr>
                </w:p>
                <w:p w:rsidR="000C6417" w:rsidRPr="00790C9B" w:rsidRDefault="00264A25">
                  <w:pPr>
                    <w:pStyle w:val="Corpodetexto"/>
                    <w:spacing w:before="145" w:line="276" w:lineRule="auto"/>
                    <w:ind w:left="1246" w:right="238" w:hanging="426"/>
                    <w:jc w:val="both"/>
                  </w:pPr>
                  <w:r>
                    <w:t>H</w:t>
                  </w:r>
                  <w:r w:rsidR="00F33D51" w:rsidRPr="00790C9B">
                    <w:t>ring spectra and their applications</w:t>
                  </w:r>
                  <w:r w:rsidR="00F666E6" w:rsidRPr="00790C9B">
                    <w:t xml:space="preserve"> / </w:t>
                  </w:r>
                  <w:r w:rsidR="00F33D51" w:rsidRPr="00790C9B">
                    <w:t>R.R.</w:t>
                  </w:r>
                  <w:r w:rsidR="00F666E6" w:rsidRPr="00790C9B">
                    <w:t xml:space="preserve"> </w:t>
                  </w:r>
                  <w:r w:rsidR="00F33D51" w:rsidRPr="00790C9B">
                    <w:t xml:space="preserve">Bruner ... [et al.]. </w:t>
                  </w:r>
                  <w:r w:rsidR="00F666E6" w:rsidRPr="00790C9B">
                    <w:t xml:space="preserve">– </w:t>
                  </w:r>
                  <w:r w:rsidR="00F33D51" w:rsidRPr="00790C9B">
                    <w:t>Berlin: Springer, 1985.</w:t>
                  </w:r>
                </w:p>
                <w:p w:rsidR="00F33D51" w:rsidRPr="00790C9B" w:rsidRDefault="00F33D51" w:rsidP="00F33D51">
                  <w:pPr>
                    <w:pStyle w:val="Corpodetexto"/>
                    <w:ind w:left="851" w:firstLine="425"/>
                  </w:pPr>
                  <w:r w:rsidRPr="00790C9B">
                    <w:t>388 p. : il. – (Lecture notes in mathematics; 1176)</w:t>
                  </w:r>
                </w:p>
                <w:p w:rsidR="000C6417" w:rsidRPr="00790C9B" w:rsidRDefault="000C6417">
                  <w:pPr>
                    <w:pStyle w:val="Corpodetexto"/>
                    <w:spacing w:before="1"/>
                  </w:pPr>
                </w:p>
                <w:p w:rsidR="000C6417" w:rsidRPr="00790C9B" w:rsidRDefault="008A6968">
                  <w:pPr>
                    <w:pStyle w:val="Corpodetexto"/>
                    <w:ind w:left="1246"/>
                  </w:pPr>
                  <w:r w:rsidRPr="00790C9B">
                    <w:t>ISBN:</w:t>
                  </w:r>
                  <w:r w:rsidR="00F666E6" w:rsidRPr="00790C9B">
                    <w:t xml:space="preserve"> 978-65-00-93370-3</w:t>
                  </w:r>
                </w:p>
                <w:p w:rsidR="000C6417" w:rsidRPr="00790C9B" w:rsidRDefault="000C6417">
                  <w:pPr>
                    <w:pStyle w:val="Corpodetexto"/>
                    <w:spacing w:before="2"/>
                  </w:pPr>
                </w:p>
                <w:p w:rsidR="000C6417" w:rsidRPr="00790C9B" w:rsidRDefault="008A6968">
                  <w:pPr>
                    <w:pStyle w:val="Corpodetexto"/>
                    <w:spacing w:line="276" w:lineRule="auto"/>
                    <w:ind w:left="821" w:right="121" w:firstLine="425"/>
                    <w:jc w:val="both"/>
                  </w:pPr>
                  <w:r w:rsidRPr="00790C9B">
                    <w:t xml:space="preserve">1. </w:t>
                  </w:r>
                  <w:r w:rsidR="00F33D51" w:rsidRPr="00790C9B">
                    <w:t>Matemática</w:t>
                  </w:r>
                  <w:r w:rsidRPr="00790C9B">
                    <w:t>. 2.</w:t>
                  </w:r>
                  <w:r w:rsidR="00F33D51" w:rsidRPr="00790C9B">
                    <w:t xml:space="preserve"> Espectros.</w:t>
                  </w:r>
                  <w:r w:rsidRPr="00790C9B">
                    <w:t xml:space="preserve"> I.</w:t>
                  </w:r>
                  <w:r w:rsidR="002034A9" w:rsidRPr="00790C9B">
                    <w:t xml:space="preserve"> </w:t>
                  </w:r>
                  <w:r w:rsidR="00F33D51" w:rsidRPr="00790C9B">
                    <w:t>Bruner, R.R.</w:t>
                  </w:r>
                  <w:r w:rsidRPr="00790C9B">
                    <w:t xml:space="preserve"> </w:t>
                  </w:r>
                  <w:r w:rsidR="00F33D51" w:rsidRPr="00790C9B">
                    <w:t>II</w:t>
                  </w:r>
                  <w:r w:rsidR="00B83E07" w:rsidRPr="00790C9B">
                    <w:t>.</w:t>
                  </w:r>
                  <w:r w:rsidRPr="00790C9B">
                    <w:t xml:space="preserve"> Título.</w:t>
                  </w:r>
                </w:p>
                <w:p w:rsidR="000C6417" w:rsidRPr="00790C9B" w:rsidRDefault="000C6417">
                  <w:pPr>
                    <w:pStyle w:val="Corpodetexto"/>
                    <w:spacing w:before="4"/>
                  </w:pPr>
                </w:p>
                <w:p w:rsidR="005F4D05" w:rsidRDefault="005F4D05" w:rsidP="00790C9B">
                  <w:pPr>
                    <w:pStyle w:val="Corpodetexto"/>
                    <w:spacing w:before="4"/>
                    <w:ind w:firstLine="4536"/>
                  </w:pPr>
                </w:p>
                <w:p w:rsidR="00790C9B" w:rsidRPr="00790C9B" w:rsidRDefault="00790C9B" w:rsidP="00790C9B">
                  <w:pPr>
                    <w:pStyle w:val="Corpodetexto"/>
                    <w:spacing w:before="4"/>
                    <w:ind w:firstLine="4536"/>
                  </w:pPr>
                  <w:r w:rsidRPr="00790C9B">
                    <w:t>CDU: 5</w:t>
                  </w:r>
                  <w:r>
                    <w:t>1</w:t>
                  </w:r>
                </w:p>
              </w:txbxContent>
            </v:textbox>
            <w10:wrap type="topAndBottom" anchorx="page"/>
          </v:shape>
        </w:pict>
      </w:r>
      <w:r w:rsidR="00D47A82" w:rsidRPr="00D47A82">
        <w:rPr>
          <w:color w:val="222222"/>
          <w:shd w:val="clear" w:color="auto" w:fill="FFFFFF"/>
        </w:rPr>
        <w:t xml:space="preserve"> </w:t>
      </w:r>
      <w:r w:rsidR="00D47A82" w:rsidRPr="00265F69">
        <w:rPr>
          <w:color w:val="222222"/>
          <w:shd w:val="clear" w:color="auto" w:fill="FFFFFF"/>
        </w:rPr>
        <w:t>Catalogação de Publicação na Fonte. Sistema de Bibliotecas (SisBi) - UFJF</w:t>
      </w:r>
    </w:p>
    <w:p w:rsidR="002034A9" w:rsidRPr="007062D2" w:rsidRDefault="002034A9" w:rsidP="002034A9">
      <w:pPr>
        <w:tabs>
          <w:tab w:val="left" w:pos="6600"/>
        </w:tabs>
        <w:jc w:val="center"/>
      </w:pPr>
      <w:r>
        <w:t>Bibliotecário responsável: nome completo</w:t>
      </w:r>
      <w:r w:rsidRPr="00DC0545">
        <w:t xml:space="preserve"> - CRB-6 </w:t>
      </w:r>
      <w:r>
        <w:t>0000</w:t>
      </w:r>
    </w:p>
    <w:p w:rsidR="002034A9" w:rsidRDefault="002034A9" w:rsidP="002034A9">
      <w:pPr>
        <w:pStyle w:val="Corpodetexto"/>
        <w:spacing w:before="4"/>
        <w:jc w:val="center"/>
        <w:rPr>
          <w:sz w:val="27"/>
        </w:rPr>
      </w:pPr>
    </w:p>
    <w:sectPr w:rsidR="002034A9" w:rsidSect="00A21834">
      <w:type w:val="continuous"/>
      <w:pgSz w:w="1192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C6417"/>
    <w:rsid w:val="000C6417"/>
    <w:rsid w:val="002034A9"/>
    <w:rsid w:val="00264A25"/>
    <w:rsid w:val="00281D80"/>
    <w:rsid w:val="0028570D"/>
    <w:rsid w:val="00370688"/>
    <w:rsid w:val="003726A1"/>
    <w:rsid w:val="004522EF"/>
    <w:rsid w:val="004A1F65"/>
    <w:rsid w:val="004D325A"/>
    <w:rsid w:val="005C5F7C"/>
    <w:rsid w:val="005F4D05"/>
    <w:rsid w:val="00652FB9"/>
    <w:rsid w:val="00680BB3"/>
    <w:rsid w:val="00790C9B"/>
    <w:rsid w:val="008A6968"/>
    <w:rsid w:val="008F7934"/>
    <w:rsid w:val="009D2E9A"/>
    <w:rsid w:val="00A21834"/>
    <w:rsid w:val="00AA2871"/>
    <w:rsid w:val="00AB5943"/>
    <w:rsid w:val="00B83E07"/>
    <w:rsid w:val="00BE19E4"/>
    <w:rsid w:val="00BE7A3A"/>
    <w:rsid w:val="00C50CB9"/>
    <w:rsid w:val="00CB2A7D"/>
    <w:rsid w:val="00CD62C6"/>
    <w:rsid w:val="00D47A82"/>
    <w:rsid w:val="00D70A84"/>
    <w:rsid w:val="00EA16F9"/>
    <w:rsid w:val="00F33D51"/>
    <w:rsid w:val="00F6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83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8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21834"/>
  </w:style>
  <w:style w:type="paragraph" w:styleId="Ttulo">
    <w:name w:val="Title"/>
    <w:basedOn w:val="Normal"/>
    <w:uiPriority w:val="10"/>
    <w:qFormat/>
    <w:rsid w:val="00A21834"/>
    <w:pPr>
      <w:ind w:left="154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21834"/>
  </w:style>
  <w:style w:type="paragraph" w:customStyle="1" w:styleId="TableParagraph">
    <w:name w:val="Table Paragraph"/>
    <w:basedOn w:val="Normal"/>
    <w:uiPriority w:val="1"/>
    <w:qFormat/>
    <w:rsid w:val="00A21834"/>
  </w:style>
  <w:style w:type="character" w:customStyle="1" w:styleId="CorpodetextoChar">
    <w:name w:val="Corpo de texto Char"/>
    <w:basedOn w:val="Fontepargpadro"/>
    <w:link w:val="Corpodetexto"/>
    <w:uiPriority w:val="1"/>
    <w:rsid w:val="00D47A8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Universitária</dc:creator>
  <cp:lastModifiedBy>Universidade Federal</cp:lastModifiedBy>
  <cp:revision>8</cp:revision>
  <dcterms:created xsi:type="dcterms:W3CDTF">2024-08-23T15:48:00Z</dcterms:created>
  <dcterms:modified xsi:type="dcterms:W3CDTF">2024-09-24T17:06:00Z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2023-07-25T00:00:00Z</vt:filetime>
  </property>
</Properties>
</file>