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2D6" w:rsidRPr="00FB4458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</w:rPr>
      </w:pPr>
      <w:r w:rsidRPr="00FB4458">
        <w:rPr>
          <w:rFonts w:eastAsia="Times New Roman"/>
          <w:color w:val="auto"/>
        </w:rPr>
        <w:t xml:space="preserve">Ofício Nº </w:t>
      </w:r>
      <w:r w:rsidRPr="00FB4458">
        <w:rPr>
          <w:rFonts w:eastAsia="Times New Roman"/>
          <w:color w:val="auto"/>
          <w:highlight w:val="yellow"/>
        </w:rPr>
        <w:t>XX</w:t>
      </w:r>
      <w:r w:rsidRPr="00FB4458">
        <w:rPr>
          <w:rFonts w:eastAsia="Times New Roman"/>
          <w:color w:val="auto"/>
        </w:rPr>
        <w:t>/</w:t>
      </w:r>
      <w:r w:rsidRPr="00FB4458">
        <w:rPr>
          <w:rFonts w:eastAsia="Times New Roman"/>
          <w:color w:val="auto"/>
          <w:highlight w:val="yellow"/>
        </w:rPr>
        <w:t>XXXX</w:t>
      </w:r>
      <w:r w:rsidRPr="00FB4458">
        <w:rPr>
          <w:rFonts w:eastAsia="Times New Roman"/>
          <w:color w:val="auto"/>
        </w:rPr>
        <w:t>/PMBqBM/UFJF-GV</w:t>
      </w:r>
    </w:p>
    <w:p w:rsidR="001B62D6" w:rsidRPr="00FB4458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</w:rPr>
      </w:pPr>
    </w:p>
    <w:p w:rsidR="001B62D6" w:rsidRPr="00FB4458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</w:rPr>
      </w:pPr>
      <w:r w:rsidRPr="00FB4458">
        <w:rPr>
          <w:rFonts w:eastAsia="Times New Roman"/>
          <w:color w:val="auto"/>
        </w:rPr>
        <w:t xml:space="preserve">Governador Valadares, </w:t>
      </w:r>
      <w:r w:rsidRPr="00FB4458">
        <w:rPr>
          <w:rFonts w:eastAsia="Times New Roman"/>
          <w:color w:val="auto"/>
          <w:highlight w:val="yellow"/>
        </w:rPr>
        <w:t>XX</w:t>
      </w:r>
      <w:r w:rsidRPr="00FB4458">
        <w:rPr>
          <w:rFonts w:eastAsia="Times New Roman"/>
          <w:color w:val="auto"/>
        </w:rPr>
        <w:t xml:space="preserve"> de </w:t>
      </w:r>
      <w:r w:rsidRPr="00FB4458">
        <w:rPr>
          <w:rFonts w:eastAsia="Times New Roman"/>
          <w:color w:val="auto"/>
          <w:highlight w:val="yellow"/>
        </w:rPr>
        <w:t>XXXXXX</w:t>
      </w:r>
      <w:r w:rsidRPr="00FB4458">
        <w:rPr>
          <w:rFonts w:eastAsia="Times New Roman"/>
          <w:color w:val="auto"/>
        </w:rPr>
        <w:t xml:space="preserve"> de </w:t>
      </w:r>
      <w:r w:rsidRPr="00FB4458">
        <w:rPr>
          <w:rFonts w:eastAsia="Times New Roman"/>
          <w:color w:val="auto"/>
          <w:highlight w:val="yellow"/>
        </w:rPr>
        <w:t>XXXX</w:t>
      </w:r>
      <w:r w:rsidRPr="00FB4458">
        <w:rPr>
          <w:rFonts w:eastAsia="Times New Roman"/>
          <w:color w:val="auto"/>
        </w:rPr>
        <w:t>.</w:t>
      </w:r>
    </w:p>
    <w:p w:rsidR="001B62D6" w:rsidRPr="00FB4458" w:rsidRDefault="001B62D6" w:rsidP="0091673A">
      <w:pPr>
        <w:spacing w:after="0" w:line="240" w:lineRule="auto"/>
      </w:pPr>
      <w:r w:rsidRPr="00FB4458">
        <w:rPr>
          <w:highlight w:val="yellow"/>
        </w:rPr>
        <w:t>Ao(à) Senhor(a)</w:t>
      </w:r>
    </w:p>
    <w:p w:rsidR="00FB4458" w:rsidRPr="00FB4458" w:rsidRDefault="008A55C0" w:rsidP="00FB4458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Prof(a). </w:t>
      </w:r>
      <w:r w:rsidR="001B62D6" w:rsidRPr="00FB4458">
        <w:rPr>
          <w:highlight w:val="yellow"/>
        </w:rPr>
        <w:t>XXXXXXXXXXXXXXXXX</w:t>
      </w:r>
    </w:p>
    <w:p w:rsidR="00F145CF" w:rsidRPr="00FB4458" w:rsidRDefault="0091673A" w:rsidP="00FB4458">
      <w:pPr>
        <w:spacing w:after="0" w:line="240" w:lineRule="auto"/>
      </w:pPr>
      <w:r w:rsidRPr="00FB4458">
        <w:rPr>
          <w:highlight w:val="yellow"/>
        </w:rPr>
        <w:t>Instituição</w:t>
      </w:r>
      <w:r w:rsidR="009F6A8E" w:rsidRPr="00FB4458">
        <w:t>-GV</w:t>
      </w:r>
    </w:p>
    <w:p w:rsidR="00F145CF" w:rsidRPr="00FB4458" w:rsidRDefault="00F145CF" w:rsidP="0091673A">
      <w:pPr>
        <w:spacing w:after="0" w:line="240" w:lineRule="auto"/>
        <w:rPr>
          <w:b/>
        </w:rPr>
      </w:pPr>
    </w:p>
    <w:p w:rsidR="00F145CF" w:rsidRPr="00FB4458" w:rsidRDefault="001B62D6" w:rsidP="0091673A">
      <w:pPr>
        <w:spacing w:after="0" w:line="240" w:lineRule="auto"/>
        <w:jc w:val="both"/>
        <w:rPr>
          <w:b/>
        </w:rPr>
      </w:pPr>
      <w:r w:rsidRPr="00FB4458">
        <w:rPr>
          <w:b/>
        </w:rPr>
        <w:t>Assunto: Convite para Participação na Comissão e na Banca de Avaliação de Doutorado por Fluxo Contínuo.</w:t>
      </w:r>
    </w:p>
    <w:p w:rsidR="00F145CF" w:rsidRPr="00FB4458" w:rsidRDefault="00F145CF" w:rsidP="0091673A">
      <w:pPr>
        <w:spacing w:after="0" w:line="240" w:lineRule="auto"/>
        <w:jc w:val="both"/>
      </w:pPr>
    </w:p>
    <w:p w:rsidR="00F145CF" w:rsidRPr="00FB4458" w:rsidRDefault="001B62D6" w:rsidP="00423A9F">
      <w:pPr>
        <w:spacing w:after="0" w:line="240" w:lineRule="auto"/>
        <w:ind w:firstLine="1418"/>
        <w:jc w:val="both"/>
      </w:pPr>
      <w:r w:rsidRPr="00FB4458">
        <w:t>Senhor(a)</w:t>
      </w:r>
      <w:r w:rsidR="00C94DCD" w:rsidRPr="00FB4458">
        <w:t xml:space="preserve"> Professor</w:t>
      </w:r>
      <w:r w:rsidRPr="00FB4458">
        <w:t>(a)</w:t>
      </w:r>
      <w:r w:rsidR="00F145CF" w:rsidRPr="00FB4458">
        <w:t>,</w:t>
      </w:r>
    </w:p>
    <w:p w:rsidR="00F145CF" w:rsidRPr="00FB4458" w:rsidRDefault="00F145CF" w:rsidP="00423A9F">
      <w:pPr>
        <w:spacing w:after="0" w:line="240" w:lineRule="auto"/>
        <w:ind w:firstLine="1418"/>
        <w:jc w:val="both"/>
      </w:pPr>
    </w:p>
    <w:p w:rsidR="000E606B" w:rsidRPr="00FB4458" w:rsidRDefault="00C94DCD" w:rsidP="008A55C0">
      <w:pPr>
        <w:spacing w:after="0" w:line="240" w:lineRule="auto"/>
        <w:ind w:firstLine="1418"/>
        <w:jc w:val="both"/>
      </w:pPr>
      <w:r w:rsidRPr="00FB4458">
        <w:t>O</w:t>
      </w:r>
      <w:r w:rsidR="00F145CF" w:rsidRPr="00FB4458">
        <w:t xml:space="preserve"> Colegiado Local do Pro</w:t>
      </w:r>
      <w:r w:rsidR="000E606B" w:rsidRPr="00FB4458">
        <w:t>grama</w:t>
      </w:r>
      <w:r w:rsidR="0091673A" w:rsidRPr="00FB4458">
        <w:t xml:space="preserve"> Multicêntrico</w:t>
      </w:r>
      <w:r w:rsidR="000E606B" w:rsidRPr="00FB4458">
        <w:t xml:space="preserve"> de Pós-Graduação em Bioquí</w:t>
      </w:r>
      <w:r w:rsidR="00F145CF" w:rsidRPr="00FB4458">
        <w:t>mica e Biologia Molecular da Univer</w:t>
      </w:r>
      <w:bookmarkStart w:id="0" w:name="_GoBack"/>
      <w:bookmarkEnd w:id="0"/>
      <w:r w:rsidR="00F145CF" w:rsidRPr="00FB4458">
        <w:t>sidade Federal do Juiz de Fora</w:t>
      </w:r>
      <w:r w:rsidR="000E606B" w:rsidRPr="00FB4458">
        <w:t>,</w:t>
      </w:r>
      <w:r w:rsidR="00F145CF" w:rsidRPr="00FB4458">
        <w:t xml:space="preserve"> </w:t>
      </w:r>
      <w:r w:rsidR="00D848FD" w:rsidRPr="00FB4458">
        <w:rPr>
          <w:i/>
        </w:rPr>
        <w:t>c</w:t>
      </w:r>
      <w:r w:rsidR="000E606B" w:rsidRPr="00FB4458">
        <w:rPr>
          <w:i/>
        </w:rPr>
        <w:t>ampus</w:t>
      </w:r>
      <w:r w:rsidR="000E606B" w:rsidRPr="00FB4458">
        <w:t xml:space="preserve"> Governador Valadares </w:t>
      </w:r>
      <w:r w:rsidR="00F145CF" w:rsidRPr="00FB4458">
        <w:t>(PMBqBM/UFJF/GV)</w:t>
      </w:r>
      <w:r w:rsidR="00FB4458">
        <w:t>,</w:t>
      </w:r>
      <w:r w:rsidR="00F145CF" w:rsidRPr="00FB4458">
        <w:t xml:space="preserve"> aprovou o nome de V. Sa. para integrar a </w:t>
      </w:r>
      <w:r w:rsidRPr="00FB4458">
        <w:t xml:space="preserve">comissão e a </w:t>
      </w:r>
      <w:r w:rsidR="00F145CF" w:rsidRPr="00FB4458">
        <w:t xml:space="preserve">Banca </w:t>
      </w:r>
      <w:r w:rsidR="00531E0E" w:rsidRPr="00FB4458">
        <w:t xml:space="preserve">de </w:t>
      </w:r>
      <w:r w:rsidR="00531E0E" w:rsidRPr="00FB4458">
        <w:rPr>
          <w:b/>
        </w:rPr>
        <w:t xml:space="preserve">doutorado </w:t>
      </w:r>
      <w:r w:rsidR="0091673A" w:rsidRPr="00FB4458">
        <w:rPr>
          <w:b/>
        </w:rPr>
        <w:t xml:space="preserve">por </w:t>
      </w:r>
      <w:r w:rsidR="00531E0E" w:rsidRPr="00FB4458">
        <w:rPr>
          <w:b/>
        </w:rPr>
        <w:t>fluxo contínuo</w:t>
      </w:r>
      <w:r w:rsidR="00F145CF" w:rsidRPr="00FB4458">
        <w:t>,</w:t>
      </w:r>
      <w:r w:rsidRPr="00FB4458">
        <w:t xml:space="preserve"> Edital </w:t>
      </w:r>
      <w:r w:rsidR="0091673A" w:rsidRPr="00FB4458">
        <w:rPr>
          <w:highlight w:val="yellow"/>
        </w:rPr>
        <w:t>XX</w:t>
      </w:r>
      <w:r w:rsidRPr="00FB4458">
        <w:t>/</w:t>
      </w:r>
      <w:r w:rsidR="0091673A" w:rsidRPr="00FB4458">
        <w:rPr>
          <w:highlight w:val="yellow"/>
        </w:rPr>
        <w:t>XXXX</w:t>
      </w:r>
      <w:r w:rsidRPr="00FB4458">
        <w:t>.</w:t>
      </w:r>
    </w:p>
    <w:p w:rsidR="000478BA" w:rsidRPr="00FB4458" w:rsidRDefault="000478BA" w:rsidP="00423A9F">
      <w:pPr>
        <w:spacing w:after="0" w:line="240" w:lineRule="auto"/>
        <w:ind w:firstLine="1418"/>
        <w:jc w:val="both"/>
      </w:pPr>
    </w:p>
    <w:p w:rsidR="00C94DCD" w:rsidRPr="00FB4458" w:rsidRDefault="00C94DCD" w:rsidP="00423A9F">
      <w:pPr>
        <w:spacing w:after="0" w:line="240" w:lineRule="auto"/>
        <w:ind w:firstLine="1418"/>
        <w:jc w:val="both"/>
        <w:rPr>
          <w:b/>
        </w:rPr>
      </w:pPr>
      <w:r w:rsidRPr="00FB4458">
        <w:t>Dessa forma, convido V. Sa. para as atividades conforme a seguinte agenda:</w:t>
      </w:r>
    </w:p>
    <w:p w:rsidR="00F145CF" w:rsidRPr="00FB4458" w:rsidRDefault="00F145CF" w:rsidP="0091673A">
      <w:pPr>
        <w:spacing w:after="0" w:line="240" w:lineRule="auto"/>
        <w:jc w:val="both"/>
      </w:pPr>
    </w:p>
    <w:p w:rsidR="00531E0E" w:rsidRPr="00FB4458" w:rsidRDefault="00531E0E" w:rsidP="0091673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FB4458">
        <w:t xml:space="preserve">O trabalho da banca será no período de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a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XXXXXXXX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</w:t>
      </w:r>
      <w:r w:rsidRPr="00FB4458">
        <w:t>.</w:t>
      </w:r>
    </w:p>
    <w:p w:rsidR="00531E0E" w:rsidRPr="00FB4458" w:rsidRDefault="0044390A" w:rsidP="0091673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FB4458">
        <w:t xml:space="preserve">A comissão deverá elaborar um cronograma de atividades a ser publicado no dia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XXXXXXXXX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</w:t>
      </w:r>
      <w:r w:rsidRPr="00FB4458">
        <w:t>.</w:t>
      </w:r>
    </w:p>
    <w:p w:rsidR="0044390A" w:rsidRPr="00FB4458" w:rsidRDefault="0044390A" w:rsidP="0091673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FB4458">
        <w:t xml:space="preserve">No dia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XXXXXX</w:t>
      </w:r>
      <w:r w:rsidRPr="00FB4458">
        <w:rPr>
          <w:b/>
        </w:rPr>
        <w:t xml:space="preserve">, das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h às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>h</w:t>
      </w:r>
      <w:r w:rsidRPr="00FB4458">
        <w:t>, a banca se reunirá no auditório da UNI</w:t>
      </w:r>
      <w:r w:rsidR="00A07F0E" w:rsidRPr="00FB4458">
        <w:t>PAC para assistir à apresentação</w:t>
      </w:r>
      <w:r w:rsidR="004654C7" w:rsidRPr="00FB4458">
        <w:t xml:space="preserve"> dos projetos de pesquisa</w:t>
      </w:r>
      <w:r w:rsidR="00A07F0E" w:rsidRPr="00FB4458">
        <w:t xml:space="preserve"> e realizar a arguição oral de</w:t>
      </w:r>
      <w:r w:rsidR="00267437" w:rsidRPr="00FB4458">
        <w:t xml:space="preserve"> candidatos à vaga de doutorado </w:t>
      </w:r>
      <w:r w:rsidR="0091673A" w:rsidRPr="00FB4458">
        <w:t>por</w:t>
      </w:r>
      <w:r w:rsidR="00267437" w:rsidRPr="00FB4458">
        <w:t xml:space="preserve"> fluxo contínuo.</w:t>
      </w:r>
    </w:p>
    <w:p w:rsidR="00267437" w:rsidRPr="00FB4458" w:rsidRDefault="00267437" w:rsidP="0091673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FB4458">
        <w:t xml:space="preserve">No período de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a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XXXXXXX</w:t>
      </w:r>
      <w:r w:rsidRPr="00FB4458">
        <w:t xml:space="preserve"> a banca deverá avaliar a pontuação do currículo </w:t>
      </w:r>
      <w:r w:rsidRPr="00FB4458">
        <w:rPr>
          <w:i/>
        </w:rPr>
        <w:t>lattes</w:t>
      </w:r>
      <w:r w:rsidRPr="00FB4458">
        <w:t>.</w:t>
      </w:r>
    </w:p>
    <w:p w:rsidR="00267437" w:rsidRPr="00FB4458" w:rsidRDefault="00267437" w:rsidP="0091673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FB4458">
        <w:t xml:space="preserve">E, </w:t>
      </w:r>
      <w:r w:rsidRPr="00FB4458">
        <w:rPr>
          <w:b/>
        </w:rPr>
        <w:t xml:space="preserve">até o dia </w:t>
      </w:r>
      <w:r w:rsidR="0091673A" w:rsidRPr="00FB4458">
        <w:rPr>
          <w:b/>
          <w:highlight w:val="yellow"/>
        </w:rPr>
        <w:t>X</w:t>
      </w:r>
      <w:r w:rsidRPr="00FB4458">
        <w:rPr>
          <w:b/>
        </w:rPr>
        <w:t xml:space="preserve"> de </w:t>
      </w:r>
      <w:r w:rsidR="0091673A" w:rsidRPr="00FB4458">
        <w:rPr>
          <w:b/>
          <w:highlight w:val="yellow"/>
        </w:rPr>
        <w:t>XXXXXXXX</w:t>
      </w:r>
      <w:r w:rsidRPr="00FB4458">
        <w:t>, a banca deverá encaminhar à Coordenação Local do PMBqBM o resultado final da avaliação.</w:t>
      </w:r>
    </w:p>
    <w:p w:rsidR="00F145CF" w:rsidRPr="00FB4458" w:rsidRDefault="00F145CF" w:rsidP="0091673A">
      <w:pPr>
        <w:spacing w:after="0" w:line="240" w:lineRule="auto"/>
        <w:jc w:val="both"/>
      </w:pPr>
    </w:p>
    <w:p w:rsidR="00E85F6B" w:rsidRPr="00FB4458" w:rsidRDefault="008D725B" w:rsidP="0091673A">
      <w:pPr>
        <w:spacing w:after="0" w:line="240" w:lineRule="auto"/>
        <w:jc w:val="both"/>
        <w:rPr>
          <w:b/>
        </w:rPr>
      </w:pPr>
      <w:r w:rsidRPr="00FB4458">
        <w:rPr>
          <w:b/>
        </w:rPr>
        <w:t>Membros da Banca Avaliadora:</w:t>
      </w:r>
    </w:p>
    <w:p w:rsidR="008D725B" w:rsidRPr="00FB4458" w:rsidRDefault="008D725B" w:rsidP="0091673A">
      <w:pPr>
        <w:numPr>
          <w:ilvl w:val="0"/>
          <w:numId w:val="4"/>
        </w:numPr>
        <w:spacing w:after="0" w:line="240" w:lineRule="auto"/>
        <w:jc w:val="both"/>
      </w:pPr>
      <w:r w:rsidRPr="00FB4458">
        <w:t>Prof</w:t>
      </w:r>
      <w:r w:rsidR="0091673A" w:rsidRPr="00FB4458">
        <w:t>(</w:t>
      </w:r>
      <w:r w:rsidRPr="00FB4458">
        <w:t>a</w:t>
      </w:r>
      <w:r w:rsidR="0091673A" w:rsidRPr="00FB4458">
        <w:t>)</w:t>
      </w:r>
      <w:r w:rsidRPr="00FB4458">
        <w:t>. Dr</w:t>
      </w:r>
      <w:r w:rsidR="0091673A" w:rsidRPr="00FB4458">
        <w:t>(</w:t>
      </w:r>
      <w:r w:rsidRPr="00FB4458">
        <w:t>a</w:t>
      </w:r>
      <w:r w:rsidR="0091673A" w:rsidRPr="00FB4458">
        <w:t>)</w:t>
      </w:r>
      <w:r w:rsidRPr="00FB4458">
        <w:t xml:space="preserve">. </w:t>
      </w:r>
      <w:r w:rsidR="0091673A" w:rsidRPr="00FB4458">
        <w:rPr>
          <w:highlight w:val="yellow"/>
        </w:rPr>
        <w:t>XXXXXXXXXXX</w:t>
      </w:r>
      <w:r w:rsidRPr="00FB4458">
        <w:t xml:space="preserve"> – </w:t>
      </w:r>
      <w:r w:rsidR="0091673A" w:rsidRPr="00FB4458">
        <w:rPr>
          <w:highlight w:val="yellow"/>
        </w:rPr>
        <w:t>Instituição</w:t>
      </w:r>
      <w:r w:rsidR="00125501" w:rsidRPr="00FB4458">
        <w:t xml:space="preserve"> / GV</w:t>
      </w:r>
      <w:r w:rsidR="0091673A" w:rsidRPr="00FB4458">
        <w:t xml:space="preserve"> – Presidente da Comissão</w:t>
      </w:r>
      <w:r w:rsidRPr="00FB4458">
        <w:t>.</w:t>
      </w:r>
    </w:p>
    <w:p w:rsidR="0091673A" w:rsidRPr="00FB4458" w:rsidRDefault="0091673A" w:rsidP="0091673A">
      <w:pPr>
        <w:numPr>
          <w:ilvl w:val="0"/>
          <w:numId w:val="4"/>
        </w:numPr>
        <w:spacing w:after="0" w:line="240" w:lineRule="auto"/>
        <w:jc w:val="both"/>
      </w:pPr>
      <w:r w:rsidRPr="00FB4458">
        <w:t xml:space="preserve">Prof(a). Dr(a). </w:t>
      </w:r>
      <w:r w:rsidRPr="00FB4458">
        <w:rPr>
          <w:highlight w:val="yellow"/>
        </w:rPr>
        <w:t>XXXXXXXXXXX</w:t>
      </w:r>
      <w:r w:rsidRPr="00FB4458">
        <w:t xml:space="preserve"> – </w:t>
      </w:r>
      <w:r w:rsidRPr="00FB4458">
        <w:rPr>
          <w:highlight w:val="yellow"/>
        </w:rPr>
        <w:t>Instituição</w:t>
      </w:r>
      <w:r w:rsidRPr="00FB4458">
        <w:t xml:space="preserve"> / GV</w:t>
      </w:r>
    </w:p>
    <w:p w:rsidR="0091673A" w:rsidRPr="00FB4458" w:rsidRDefault="0091673A" w:rsidP="0091673A">
      <w:pPr>
        <w:numPr>
          <w:ilvl w:val="0"/>
          <w:numId w:val="4"/>
        </w:numPr>
        <w:spacing w:after="0" w:line="240" w:lineRule="auto"/>
        <w:jc w:val="both"/>
      </w:pPr>
      <w:r w:rsidRPr="00FB4458">
        <w:t xml:space="preserve">Prof(a). Dr(a). </w:t>
      </w:r>
      <w:r w:rsidRPr="00FB4458">
        <w:rPr>
          <w:highlight w:val="yellow"/>
        </w:rPr>
        <w:t>XXXXXXXXXXX</w:t>
      </w:r>
      <w:r w:rsidRPr="00FB4458">
        <w:t xml:space="preserve"> – </w:t>
      </w:r>
      <w:r w:rsidRPr="00FB4458">
        <w:rPr>
          <w:highlight w:val="yellow"/>
        </w:rPr>
        <w:t>Instituição</w:t>
      </w:r>
      <w:r w:rsidRPr="00FB4458">
        <w:t xml:space="preserve"> / GV</w:t>
      </w:r>
    </w:p>
    <w:p w:rsidR="00BE54AE" w:rsidRPr="00FB4458" w:rsidRDefault="00BE54AE" w:rsidP="0091673A">
      <w:pPr>
        <w:spacing w:after="0" w:line="240" w:lineRule="auto"/>
        <w:jc w:val="both"/>
      </w:pPr>
    </w:p>
    <w:p w:rsidR="008D725B" w:rsidRPr="00FB4458" w:rsidRDefault="00BE54AE" w:rsidP="00423A9F">
      <w:pPr>
        <w:spacing w:after="0" w:line="240" w:lineRule="auto"/>
        <w:ind w:firstLine="1418"/>
        <w:jc w:val="both"/>
      </w:pPr>
      <w:r w:rsidRPr="00FB4458">
        <w:t xml:space="preserve">No aguardo de sua resposta a este convite até dia </w:t>
      </w:r>
      <w:r w:rsidR="00873191" w:rsidRPr="00FB4458">
        <w:rPr>
          <w:highlight w:val="yellow"/>
        </w:rPr>
        <w:t>X</w:t>
      </w:r>
      <w:r w:rsidR="00873191" w:rsidRPr="00FB4458">
        <w:t xml:space="preserve"> de </w:t>
      </w:r>
      <w:r w:rsidR="00873191" w:rsidRPr="00FB4458">
        <w:rPr>
          <w:highlight w:val="yellow"/>
        </w:rPr>
        <w:t>XXXXXXXXX</w:t>
      </w:r>
      <w:r w:rsidRPr="00FB4458">
        <w:t xml:space="preserve"> pelo e-mail coord.pmbqbm.gv@ufjf.edu.br, agradeço antecipadamente sua disponibilidade e apoio a este Programa de Pós-graduação.</w:t>
      </w:r>
    </w:p>
    <w:p w:rsidR="00BE54AE" w:rsidRPr="00FB4458" w:rsidRDefault="00BE54AE" w:rsidP="00423A9F">
      <w:pPr>
        <w:spacing w:after="0" w:line="360" w:lineRule="auto"/>
        <w:ind w:firstLine="1418"/>
        <w:jc w:val="both"/>
      </w:pPr>
    </w:p>
    <w:p w:rsidR="00F145CF" w:rsidRPr="00FB4458" w:rsidRDefault="0091673A" w:rsidP="00423A9F">
      <w:pPr>
        <w:spacing w:after="0" w:line="360" w:lineRule="auto"/>
        <w:ind w:firstLine="1418"/>
        <w:jc w:val="both"/>
      </w:pPr>
      <w:r w:rsidRPr="00FB4458">
        <w:t>Atenciosamente</w:t>
      </w:r>
      <w:r w:rsidR="00F145CF" w:rsidRPr="00FB4458">
        <w:t>,</w:t>
      </w:r>
    </w:p>
    <w:p w:rsidR="00F145CF" w:rsidRPr="00FB4458" w:rsidRDefault="00F145CF" w:rsidP="007D6524">
      <w:pPr>
        <w:spacing w:after="0" w:line="360" w:lineRule="auto"/>
      </w:pPr>
    </w:p>
    <w:p w:rsidR="00423A9F" w:rsidRPr="00FB4458" w:rsidRDefault="00423A9F" w:rsidP="00423A9F">
      <w:pPr>
        <w:spacing w:after="120" w:line="240" w:lineRule="auto"/>
        <w:jc w:val="center"/>
        <w:rPr>
          <w:bCs/>
          <w:color w:val="auto"/>
        </w:rPr>
      </w:pPr>
      <w:r w:rsidRPr="00FB4458">
        <w:rPr>
          <w:bCs/>
          <w:color w:val="auto"/>
        </w:rPr>
        <w:t>CIBELE VELLOSO RODRIGUES</w:t>
      </w:r>
    </w:p>
    <w:p w:rsidR="007D6524" w:rsidRPr="00FB4458" w:rsidRDefault="00423A9F" w:rsidP="00423A9F">
      <w:pPr>
        <w:spacing w:after="120" w:line="240" w:lineRule="auto"/>
        <w:jc w:val="center"/>
        <w:rPr>
          <w:color w:val="auto"/>
        </w:rPr>
      </w:pPr>
      <w:r w:rsidRPr="00FB4458">
        <w:rPr>
          <w:bCs/>
          <w:color w:val="auto"/>
        </w:rPr>
        <w:t>Coordenadora Local do PMBqBM – UFJF/GV</w:t>
      </w:r>
    </w:p>
    <w:sectPr w:rsidR="007D6524" w:rsidRPr="00FB4458" w:rsidSect="00D848FD">
      <w:headerReference w:type="default" r:id="rId7"/>
      <w:footerReference w:type="default" r:id="rId8"/>
      <w:pgSz w:w="11906" w:h="16838" w:code="9"/>
      <w:pgMar w:top="1134" w:right="851" w:bottom="1134" w:left="1701" w:header="737" w:footer="73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22" w:rsidRDefault="00BD1E22">
      <w:pPr>
        <w:spacing w:after="0" w:line="240" w:lineRule="auto"/>
      </w:pPr>
      <w:r>
        <w:separator/>
      </w:r>
    </w:p>
  </w:endnote>
  <w:endnote w:type="continuationSeparator" w:id="0">
    <w:p w:rsidR="00BD1E22" w:rsidRDefault="00BD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9F" w:rsidRDefault="00423A9F" w:rsidP="00423A9F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23A9F" w:rsidRDefault="00423A9F" w:rsidP="00423A9F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F145CF" w:rsidRPr="00423A9F" w:rsidRDefault="00423A9F" w:rsidP="00423A9F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22" w:rsidRDefault="00BD1E22">
      <w:pPr>
        <w:spacing w:after="0" w:line="240" w:lineRule="auto"/>
      </w:pPr>
      <w:r>
        <w:separator/>
      </w:r>
    </w:p>
  </w:footnote>
  <w:footnote w:type="continuationSeparator" w:id="0">
    <w:p w:rsidR="00BD1E22" w:rsidRDefault="00BD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CF" w:rsidRPr="007D6524" w:rsidRDefault="00BD0856" w:rsidP="001B62D6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>
          <wp:extent cx="5402580" cy="90678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B9B"/>
    <w:multiLevelType w:val="hybridMultilevel"/>
    <w:tmpl w:val="D9B48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AF7"/>
    <w:multiLevelType w:val="hybridMultilevel"/>
    <w:tmpl w:val="154086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2287D"/>
    <w:multiLevelType w:val="hybridMultilevel"/>
    <w:tmpl w:val="DC08A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C"/>
    <w:rsid w:val="00027CDD"/>
    <w:rsid w:val="00034B57"/>
    <w:rsid w:val="000478BA"/>
    <w:rsid w:val="000831D7"/>
    <w:rsid w:val="000C1F44"/>
    <w:rsid w:val="000E606B"/>
    <w:rsid w:val="000F795C"/>
    <w:rsid w:val="00125501"/>
    <w:rsid w:val="0015502A"/>
    <w:rsid w:val="001B62D6"/>
    <w:rsid w:val="00267437"/>
    <w:rsid w:val="002C3294"/>
    <w:rsid w:val="00332DBA"/>
    <w:rsid w:val="003A79FC"/>
    <w:rsid w:val="00423A9F"/>
    <w:rsid w:val="0044390A"/>
    <w:rsid w:val="004654C7"/>
    <w:rsid w:val="00531E0E"/>
    <w:rsid w:val="00560891"/>
    <w:rsid w:val="00564280"/>
    <w:rsid w:val="00570EF7"/>
    <w:rsid w:val="005A78AC"/>
    <w:rsid w:val="005E639B"/>
    <w:rsid w:val="007321DC"/>
    <w:rsid w:val="00751D6E"/>
    <w:rsid w:val="0076550E"/>
    <w:rsid w:val="0078205D"/>
    <w:rsid w:val="007C4059"/>
    <w:rsid w:val="007D6524"/>
    <w:rsid w:val="00873191"/>
    <w:rsid w:val="008A55C0"/>
    <w:rsid w:val="008C1056"/>
    <w:rsid w:val="008D725B"/>
    <w:rsid w:val="008E5418"/>
    <w:rsid w:val="0091673A"/>
    <w:rsid w:val="00944A37"/>
    <w:rsid w:val="00951B76"/>
    <w:rsid w:val="00986E4B"/>
    <w:rsid w:val="009A6249"/>
    <w:rsid w:val="009F6A8E"/>
    <w:rsid w:val="00A07F0E"/>
    <w:rsid w:val="00A27C69"/>
    <w:rsid w:val="00A83819"/>
    <w:rsid w:val="00B176B6"/>
    <w:rsid w:val="00B5733D"/>
    <w:rsid w:val="00BD0856"/>
    <w:rsid w:val="00BD1E22"/>
    <w:rsid w:val="00BE54AE"/>
    <w:rsid w:val="00BF4E9F"/>
    <w:rsid w:val="00C074DC"/>
    <w:rsid w:val="00C94DCD"/>
    <w:rsid w:val="00CB1044"/>
    <w:rsid w:val="00CB1CDD"/>
    <w:rsid w:val="00CE1507"/>
    <w:rsid w:val="00D220E7"/>
    <w:rsid w:val="00D848FD"/>
    <w:rsid w:val="00D852BD"/>
    <w:rsid w:val="00DD31D7"/>
    <w:rsid w:val="00DD694C"/>
    <w:rsid w:val="00DF63A0"/>
    <w:rsid w:val="00DF7FC3"/>
    <w:rsid w:val="00E56834"/>
    <w:rsid w:val="00E85F6B"/>
    <w:rsid w:val="00E96ED2"/>
    <w:rsid w:val="00F145CF"/>
    <w:rsid w:val="00F21FCD"/>
    <w:rsid w:val="00F57A7E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297C5"/>
  <w15:docId w15:val="{3D3D261F-980B-4301-B231-6FBD05F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link w:val="Ttulo1Char"/>
    <w:uiPriority w:val="99"/>
    <w:qFormat/>
    <w:rsid w:val="00560891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link w:val="Ttulo2Char"/>
    <w:uiPriority w:val="99"/>
    <w:qFormat/>
    <w:rsid w:val="00560891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link w:val="Ttulo3Char"/>
    <w:uiPriority w:val="99"/>
    <w:qFormat/>
    <w:rsid w:val="00560891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link w:val="Ttulo4Char"/>
    <w:uiPriority w:val="99"/>
    <w:qFormat/>
    <w:rsid w:val="00560891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link w:val="Ttulo5Char"/>
    <w:uiPriority w:val="99"/>
    <w:qFormat/>
    <w:rsid w:val="00560891"/>
    <w:pPr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Normal"/>
    <w:link w:val="Ttulo6Char"/>
    <w:uiPriority w:val="99"/>
    <w:qFormat/>
    <w:rsid w:val="00560891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56CFE"/>
    <w:rPr>
      <w:rFonts w:ascii="Cambria" w:eastAsia="Times New Roman" w:hAnsi="Cambria" w:cs="Mangal"/>
      <w:b/>
      <w:bCs/>
      <w:color w:val="00000A"/>
      <w:kern w:val="32"/>
      <w:sz w:val="32"/>
      <w:szCs w:val="29"/>
      <w:shd w:val="clear" w:color="auto" w:fill="FFFFFF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156CFE"/>
    <w:rPr>
      <w:rFonts w:ascii="Cambria" w:eastAsia="Times New Roman" w:hAnsi="Cambria" w:cs="Mangal"/>
      <w:b/>
      <w:bCs/>
      <w:i/>
      <w:i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3Char">
    <w:name w:val="Título 3 Char"/>
    <w:link w:val="Ttulo3"/>
    <w:uiPriority w:val="9"/>
    <w:semiHidden/>
    <w:rsid w:val="00156CFE"/>
    <w:rPr>
      <w:rFonts w:ascii="Cambria" w:eastAsia="Times New Roman" w:hAnsi="Cambria" w:cs="Mangal"/>
      <w:b/>
      <w:b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4Char">
    <w:name w:val="Título 4 Char"/>
    <w:link w:val="Ttulo4"/>
    <w:uiPriority w:val="9"/>
    <w:semiHidden/>
    <w:rsid w:val="00156CFE"/>
    <w:rPr>
      <w:rFonts w:ascii="Calibri" w:eastAsia="Times New Roman" w:hAnsi="Calibri" w:cs="Mangal"/>
      <w:b/>
      <w:b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5Char">
    <w:name w:val="Título 5 Char"/>
    <w:link w:val="Ttulo5"/>
    <w:uiPriority w:val="9"/>
    <w:semiHidden/>
    <w:rsid w:val="00156CFE"/>
    <w:rPr>
      <w:rFonts w:ascii="Calibri" w:eastAsia="Times New Roman" w:hAnsi="Calibri" w:cs="Mangal"/>
      <w:b/>
      <w:bCs/>
      <w:i/>
      <w:i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6Char">
    <w:name w:val="Título 6 Char"/>
    <w:link w:val="Ttulo6"/>
    <w:uiPriority w:val="9"/>
    <w:semiHidden/>
    <w:rsid w:val="00156CFE"/>
    <w:rPr>
      <w:rFonts w:ascii="Calibri" w:eastAsia="Times New Roman" w:hAnsi="Calibri" w:cs="Mangal"/>
      <w:b/>
      <w:bCs/>
      <w:color w:val="00000A"/>
      <w:szCs w:val="20"/>
      <w:shd w:val="clear" w:color="auto" w:fill="FFFFFF"/>
      <w:lang w:eastAsia="zh-CN" w:bidi="hi-IN"/>
    </w:rPr>
  </w:style>
  <w:style w:type="paragraph" w:styleId="Ttulo">
    <w:name w:val="Title"/>
    <w:basedOn w:val="Normal"/>
    <w:next w:val="Corpodotexto"/>
    <w:link w:val="TtuloChar"/>
    <w:uiPriority w:val="99"/>
    <w:qFormat/>
    <w:rsid w:val="00560891"/>
    <w:pPr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10"/>
    <w:rsid w:val="00156CFE"/>
    <w:rPr>
      <w:rFonts w:ascii="Cambria" w:eastAsia="Times New Roman" w:hAnsi="Cambria" w:cs="Mangal"/>
      <w:b/>
      <w:bCs/>
      <w:color w:val="00000A"/>
      <w:kern w:val="28"/>
      <w:sz w:val="32"/>
      <w:szCs w:val="29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a">
    <w:name w:val="List"/>
    <w:basedOn w:val="Corpodotexto"/>
    <w:uiPriority w:val="99"/>
    <w:rsid w:val="00560891"/>
    <w:rPr>
      <w:rFonts w:cs="FreeSans"/>
    </w:rPr>
  </w:style>
  <w:style w:type="paragraph" w:styleId="Legenda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link w:val="SubttuloChar"/>
    <w:uiPriority w:val="99"/>
    <w:qFormat/>
    <w:rsid w:val="00560891"/>
    <w:pPr>
      <w:keepLines/>
      <w:spacing w:before="360" w:after="80" w:line="240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156CFE"/>
    <w:rPr>
      <w:rFonts w:ascii="Cambria" w:eastAsia="Times New Roman" w:hAnsi="Cambria" w:cs="Mangal"/>
      <w:color w:val="00000A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rsid w:val="00560891"/>
  </w:style>
  <w:style w:type="character" w:customStyle="1" w:styleId="RodapChar">
    <w:name w:val="Rodapé Char"/>
    <w:link w:val="Rodap"/>
    <w:rsid w:val="00156CFE"/>
    <w:rPr>
      <w:rFonts w:cs="Mangal"/>
      <w:color w:val="00000A"/>
      <w:szCs w:val="20"/>
      <w:shd w:val="clear" w:color="auto" w:fill="FFFFFF"/>
      <w:lang w:eastAsia="zh-CN" w:bidi="hi-I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z w:val="22"/>
      <w:szCs w:val="22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A83819"/>
    <w:rPr>
      <w:rFonts w:cs="Mangal"/>
      <w:sz w:val="20"/>
      <w:szCs w:val="20"/>
    </w:rPr>
  </w:style>
  <w:style w:type="paragraph" w:styleId="PargrafodaLista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8A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78AC"/>
    <w:rPr>
      <w:rFonts w:ascii="Segoe UI" w:hAnsi="Segoe UI" w:cs="Mangal"/>
      <w:color w:val="00000A"/>
      <w:sz w:val="18"/>
      <w:szCs w:val="16"/>
      <w:shd w:val="clear" w:color="auto" w:fill="FFFFFF"/>
      <w:lang w:eastAsia="zh-CN" w:bidi="hi-IN"/>
    </w:rPr>
  </w:style>
  <w:style w:type="character" w:styleId="Hyperlink">
    <w:name w:val="Hyperlink"/>
    <w:uiPriority w:val="99"/>
    <w:unhideWhenUsed/>
    <w:rsid w:val="00BE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cp:keywords/>
  <dc:description/>
  <cp:lastModifiedBy>Multiusuário</cp:lastModifiedBy>
  <cp:revision>2</cp:revision>
  <cp:lastPrinted>2018-10-19T10:53:00Z</cp:lastPrinted>
  <dcterms:created xsi:type="dcterms:W3CDTF">2019-06-25T11:11:00Z</dcterms:created>
  <dcterms:modified xsi:type="dcterms:W3CDTF">2019-06-25T11:11:00Z</dcterms:modified>
</cp:coreProperties>
</file>